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77"/>
        <w:gridCol w:w="7677"/>
      </w:tblGrid>
      <w:tr w:rsidR="001F42B4" w:rsidTr="00656F64">
        <w:tc>
          <w:tcPr>
            <w:tcW w:w="7677" w:type="dxa"/>
          </w:tcPr>
          <w:p w:rsidR="001F42B4" w:rsidRPr="00656F64" w:rsidRDefault="001F42B4" w:rsidP="00E41C0F">
            <w:pPr>
              <w:rPr>
                <w:szCs w:val="28"/>
                <w:lang w:val="ro-RO"/>
              </w:rPr>
            </w:pPr>
            <w:bookmarkStart w:id="0" w:name="_Toc124131397"/>
            <w:bookmarkStart w:id="1" w:name="_Toc124323532"/>
            <w:r w:rsidRPr="00656F64">
              <w:rPr>
                <w:szCs w:val="28"/>
                <w:lang w:val="ro-RO"/>
              </w:rPr>
              <w:t>UNIVERSITATEA „TIBISCUS” din TIMIŞOARA</w:t>
            </w:r>
            <w:bookmarkEnd w:id="0"/>
            <w:bookmarkEnd w:id="1"/>
          </w:p>
          <w:p w:rsidR="001F42B4" w:rsidRPr="00656F64" w:rsidRDefault="001F42B4" w:rsidP="00E41C0F">
            <w:pPr>
              <w:rPr>
                <w:szCs w:val="28"/>
                <w:lang w:val="ro-RO"/>
              </w:rPr>
            </w:pPr>
            <w:bookmarkStart w:id="2" w:name="_Toc124131398"/>
            <w:bookmarkStart w:id="3" w:name="_Toc124323533"/>
            <w:r w:rsidRPr="00656F64">
              <w:rPr>
                <w:szCs w:val="28"/>
                <w:lang w:val="ro-RO"/>
              </w:rPr>
              <w:t>Facultatea de Ştiinţe Economice</w:t>
            </w:r>
            <w:bookmarkEnd w:id="2"/>
            <w:bookmarkEnd w:id="3"/>
          </w:p>
          <w:p w:rsidR="001F42B4" w:rsidRPr="00656F64" w:rsidRDefault="001F42B4" w:rsidP="00E41C0F">
            <w:pPr>
              <w:rPr>
                <w:szCs w:val="28"/>
                <w:lang w:val="ro-RO"/>
              </w:rPr>
            </w:pPr>
            <w:r w:rsidRPr="00656F64">
              <w:rPr>
                <w:b w:val="0"/>
                <w:szCs w:val="28"/>
                <w:lang w:val="ro-RO"/>
              </w:rPr>
              <w:t>Specializarea</w:t>
            </w:r>
            <w:r>
              <w:rPr>
                <w:b w:val="0"/>
                <w:szCs w:val="28"/>
                <w:lang w:val="ro-RO"/>
              </w:rPr>
              <w:t xml:space="preserve"> </w:t>
            </w:r>
            <w:r w:rsidRPr="00656F64">
              <w:rPr>
                <w:szCs w:val="28"/>
                <w:lang w:val="ro-RO"/>
              </w:rPr>
              <w:t>Strategia Afacerilor în Mediul European</w:t>
            </w:r>
          </w:p>
          <w:p w:rsidR="001F42B4" w:rsidRPr="00656F64" w:rsidRDefault="001F42B4" w:rsidP="00E41C0F">
            <w:pPr>
              <w:rPr>
                <w:szCs w:val="28"/>
                <w:lang w:val="ro-RO"/>
              </w:rPr>
            </w:pPr>
          </w:p>
          <w:p w:rsidR="001F42B4" w:rsidRPr="00656F64" w:rsidRDefault="001F42B4" w:rsidP="00E41C0F">
            <w:pPr>
              <w:rPr>
                <w:b w:val="0"/>
                <w:szCs w:val="28"/>
                <w:lang w:val="ro-RO"/>
              </w:rPr>
            </w:pPr>
          </w:p>
          <w:p w:rsidR="001F42B4" w:rsidRPr="00656F64" w:rsidRDefault="001F42B4" w:rsidP="00E41C0F">
            <w:pPr>
              <w:rPr>
                <w:b w:val="0"/>
                <w:szCs w:val="28"/>
                <w:lang w:val="ro-RO"/>
              </w:rPr>
            </w:pPr>
          </w:p>
          <w:p w:rsidR="001F42B4" w:rsidRPr="00656F64" w:rsidRDefault="001F42B4" w:rsidP="00E41C0F">
            <w:pPr>
              <w:rPr>
                <w:szCs w:val="28"/>
                <w:lang w:val="ro-RO"/>
              </w:rPr>
            </w:pPr>
          </w:p>
          <w:p w:rsidR="001F42B4" w:rsidRPr="00656F64" w:rsidRDefault="001F42B4" w:rsidP="00E41C0F">
            <w:pPr>
              <w:rPr>
                <w:szCs w:val="28"/>
                <w:lang w:val="ro-RO"/>
              </w:rPr>
            </w:pPr>
          </w:p>
          <w:p w:rsidR="001F42B4" w:rsidRPr="00656F64" w:rsidRDefault="001F42B4" w:rsidP="00E41C0F">
            <w:pPr>
              <w:rPr>
                <w:sz w:val="40"/>
                <w:szCs w:val="40"/>
                <w:lang w:val="ro-RO"/>
              </w:rPr>
            </w:pPr>
            <w:bookmarkStart w:id="4" w:name="_Toc124131400"/>
            <w:bookmarkStart w:id="5" w:name="_Toc124323535"/>
            <w:r w:rsidRPr="00656F64">
              <w:rPr>
                <w:sz w:val="40"/>
                <w:szCs w:val="40"/>
                <w:lang w:val="ro-RO"/>
              </w:rPr>
              <w:t xml:space="preserve">LUCRARE DE </w:t>
            </w:r>
            <w:bookmarkEnd w:id="4"/>
            <w:bookmarkEnd w:id="5"/>
            <w:r w:rsidRPr="00656F64">
              <w:rPr>
                <w:sz w:val="40"/>
                <w:szCs w:val="40"/>
                <w:lang w:val="ro-RO"/>
              </w:rPr>
              <w:t>DISERA</w:t>
            </w:r>
            <w:r w:rsidRPr="00656F64">
              <w:rPr>
                <w:rFonts w:ascii="Tahoma" w:hAnsi="Tahoma" w:cs="Tahoma"/>
                <w:sz w:val="40"/>
                <w:szCs w:val="40"/>
                <w:lang w:val="ro-RO"/>
              </w:rPr>
              <w:t>Ț</w:t>
            </w:r>
            <w:r w:rsidRPr="00656F64">
              <w:rPr>
                <w:sz w:val="40"/>
                <w:szCs w:val="40"/>
                <w:lang w:val="ro-RO"/>
              </w:rPr>
              <w:t>IE</w:t>
            </w:r>
          </w:p>
          <w:p w:rsidR="001F42B4" w:rsidRPr="00656F64" w:rsidRDefault="001F42B4" w:rsidP="00E41C0F">
            <w:pPr>
              <w:rPr>
                <w:szCs w:val="28"/>
                <w:lang w:val="ro-RO"/>
              </w:rPr>
            </w:pPr>
          </w:p>
          <w:p w:rsidR="001F42B4" w:rsidRPr="00656F64" w:rsidRDefault="001F42B4" w:rsidP="00E41C0F">
            <w:pPr>
              <w:rPr>
                <w:szCs w:val="28"/>
                <w:lang w:val="ro-RO"/>
              </w:rPr>
            </w:pPr>
          </w:p>
          <w:p w:rsidR="001F42B4" w:rsidRPr="00656F64" w:rsidRDefault="001F42B4" w:rsidP="00E41C0F">
            <w:pPr>
              <w:rPr>
                <w:szCs w:val="28"/>
                <w:lang w:val="ro-RO"/>
              </w:rPr>
            </w:pPr>
          </w:p>
          <w:p w:rsidR="001F42B4" w:rsidRPr="00656F64" w:rsidRDefault="001F42B4" w:rsidP="00E41C0F">
            <w:pPr>
              <w:rPr>
                <w:szCs w:val="28"/>
                <w:lang w:val="ro-RO"/>
              </w:rPr>
            </w:pPr>
          </w:p>
          <w:p w:rsidR="001F42B4" w:rsidRPr="00656F64" w:rsidRDefault="001F42B4" w:rsidP="00656F64">
            <w:pPr>
              <w:ind w:left="5040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jc w:val="left"/>
              <w:rPr>
                <w:b w:val="0"/>
                <w:sz w:val="24"/>
                <w:szCs w:val="22"/>
                <w:lang w:val="ro-RO"/>
              </w:rPr>
            </w:pPr>
            <w:bookmarkStart w:id="6" w:name="_Toc124131402"/>
            <w:bookmarkStart w:id="7" w:name="_Toc124323537"/>
            <w:r w:rsidRPr="00656F64">
              <w:rPr>
                <w:b w:val="0"/>
                <w:sz w:val="24"/>
                <w:szCs w:val="22"/>
                <w:lang w:val="ro-RO"/>
              </w:rPr>
              <w:t>Conducător ştiinţific:</w:t>
            </w:r>
            <w:bookmarkEnd w:id="6"/>
            <w:bookmarkEnd w:id="7"/>
          </w:p>
          <w:p w:rsidR="001F42B4" w:rsidRPr="00656F64" w:rsidRDefault="001F42B4" w:rsidP="00656F64">
            <w:pPr>
              <w:jc w:val="left"/>
              <w:rPr>
                <w:szCs w:val="22"/>
                <w:lang w:val="ro-RO"/>
              </w:rPr>
            </w:pPr>
            <w:r w:rsidRPr="00656F64">
              <w:rPr>
                <w:szCs w:val="22"/>
                <w:lang w:val="ro-RO"/>
              </w:rPr>
              <w:t>................................</w:t>
            </w:r>
          </w:p>
          <w:p w:rsidR="001F42B4" w:rsidRPr="00656F64" w:rsidRDefault="001F42B4" w:rsidP="00656F64">
            <w:pPr>
              <w:ind w:left="5040"/>
              <w:jc w:val="both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ind w:left="5040"/>
              <w:jc w:val="both"/>
              <w:rPr>
                <w:b w:val="0"/>
                <w:sz w:val="24"/>
                <w:szCs w:val="22"/>
                <w:lang w:val="ro-RO"/>
              </w:rPr>
            </w:pPr>
            <w:r w:rsidRPr="00656F64">
              <w:rPr>
                <w:b w:val="0"/>
                <w:sz w:val="24"/>
                <w:szCs w:val="22"/>
                <w:lang w:val="ro-RO"/>
              </w:rPr>
              <w:t>Absolvent(ă):</w:t>
            </w:r>
          </w:p>
          <w:p w:rsidR="001F42B4" w:rsidRPr="00656F64" w:rsidRDefault="001F42B4" w:rsidP="00656F64">
            <w:pPr>
              <w:spacing w:line="360" w:lineRule="auto"/>
              <w:ind w:left="4320" w:firstLine="720"/>
              <w:jc w:val="both"/>
              <w:rPr>
                <w:szCs w:val="28"/>
                <w:lang w:val="ro-RO"/>
              </w:rPr>
            </w:pPr>
            <w:r w:rsidRPr="00656F64">
              <w:rPr>
                <w:szCs w:val="22"/>
                <w:lang w:val="ro-RO"/>
              </w:rPr>
              <w:t>.................................</w:t>
            </w:r>
          </w:p>
          <w:p w:rsidR="001F42B4" w:rsidRPr="00656F64" w:rsidRDefault="001F42B4" w:rsidP="00656F64">
            <w:pPr>
              <w:spacing w:line="360" w:lineRule="auto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spacing w:line="360" w:lineRule="auto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spacing w:line="360" w:lineRule="auto"/>
              <w:jc w:val="both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spacing w:line="360" w:lineRule="auto"/>
              <w:jc w:val="both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spacing w:line="360" w:lineRule="auto"/>
              <w:jc w:val="both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spacing w:line="360" w:lineRule="auto"/>
              <w:rPr>
                <w:szCs w:val="22"/>
                <w:lang w:val="ro-RO"/>
              </w:rPr>
            </w:pPr>
            <w:r w:rsidRPr="00656F64">
              <w:rPr>
                <w:szCs w:val="22"/>
                <w:lang w:val="ro-RO"/>
              </w:rPr>
              <w:t>Timişoara</w:t>
            </w:r>
          </w:p>
          <w:p w:rsidR="001F42B4" w:rsidRPr="00656F64" w:rsidRDefault="001F42B4" w:rsidP="00656F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56F6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2013</w:t>
            </w:r>
          </w:p>
        </w:tc>
        <w:tc>
          <w:tcPr>
            <w:tcW w:w="7677" w:type="dxa"/>
          </w:tcPr>
          <w:p w:rsidR="001F42B4" w:rsidRPr="00656F64" w:rsidRDefault="001F42B4" w:rsidP="00E41C0F">
            <w:pPr>
              <w:rPr>
                <w:szCs w:val="28"/>
                <w:lang w:val="ro-RO"/>
              </w:rPr>
            </w:pPr>
            <w:r w:rsidRPr="00656F64">
              <w:rPr>
                <w:szCs w:val="28"/>
                <w:lang w:val="ro-RO"/>
              </w:rPr>
              <w:t>UNIVERSITATEA „TIBISCUS” din TIMIŞOARA</w:t>
            </w:r>
          </w:p>
          <w:p w:rsidR="001F42B4" w:rsidRPr="00656F64" w:rsidRDefault="001F42B4" w:rsidP="00E41C0F">
            <w:pPr>
              <w:rPr>
                <w:szCs w:val="28"/>
                <w:lang w:val="ro-RO"/>
              </w:rPr>
            </w:pPr>
            <w:r w:rsidRPr="00656F64">
              <w:rPr>
                <w:szCs w:val="28"/>
                <w:lang w:val="ro-RO"/>
              </w:rPr>
              <w:t>Facultatea de Ştiinţe Economice</w:t>
            </w:r>
          </w:p>
          <w:p w:rsidR="001F42B4" w:rsidRPr="00656F64" w:rsidRDefault="001F42B4" w:rsidP="00E41C0F">
            <w:pPr>
              <w:rPr>
                <w:szCs w:val="28"/>
                <w:lang w:val="ro-RO"/>
              </w:rPr>
            </w:pPr>
            <w:r w:rsidRPr="00656F64">
              <w:rPr>
                <w:b w:val="0"/>
                <w:szCs w:val="28"/>
                <w:lang w:val="ro-RO"/>
              </w:rPr>
              <w:t>Specializarea</w:t>
            </w:r>
            <w:r>
              <w:rPr>
                <w:b w:val="0"/>
                <w:szCs w:val="28"/>
                <w:lang w:val="ro-RO"/>
              </w:rPr>
              <w:t xml:space="preserve"> </w:t>
            </w:r>
            <w:r w:rsidRPr="00656F64">
              <w:rPr>
                <w:szCs w:val="28"/>
                <w:lang w:val="ro-RO"/>
              </w:rPr>
              <w:t>Strategia Afacerilor în Mediul European</w:t>
            </w:r>
          </w:p>
          <w:p w:rsidR="001F42B4" w:rsidRPr="00656F64" w:rsidRDefault="001F42B4" w:rsidP="00E41C0F">
            <w:pPr>
              <w:rPr>
                <w:szCs w:val="28"/>
                <w:lang w:val="ro-RO"/>
              </w:rPr>
            </w:pPr>
          </w:p>
          <w:p w:rsidR="001F42B4" w:rsidRPr="00656F64" w:rsidRDefault="001F42B4" w:rsidP="00E41C0F">
            <w:pPr>
              <w:rPr>
                <w:b w:val="0"/>
                <w:szCs w:val="28"/>
                <w:lang w:val="ro-RO"/>
              </w:rPr>
            </w:pPr>
          </w:p>
          <w:p w:rsidR="001F42B4" w:rsidRPr="00656F64" w:rsidRDefault="001F42B4" w:rsidP="00E41C0F">
            <w:pPr>
              <w:rPr>
                <w:szCs w:val="28"/>
                <w:lang w:val="ro-RO"/>
              </w:rPr>
            </w:pPr>
          </w:p>
          <w:p w:rsidR="001F42B4" w:rsidRPr="00656F64" w:rsidRDefault="001F42B4" w:rsidP="00E41C0F">
            <w:pPr>
              <w:rPr>
                <w:szCs w:val="28"/>
                <w:lang w:val="ro-RO"/>
              </w:rPr>
            </w:pPr>
          </w:p>
          <w:p w:rsidR="001F42B4" w:rsidRPr="00656F64" w:rsidRDefault="001F42B4" w:rsidP="00E41C0F">
            <w:pPr>
              <w:rPr>
                <w:szCs w:val="28"/>
                <w:lang w:val="ro-RO"/>
              </w:rPr>
            </w:pPr>
          </w:p>
          <w:p w:rsidR="001F42B4" w:rsidRPr="00656F64" w:rsidRDefault="001F42B4" w:rsidP="00E41C0F">
            <w:pPr>
              <w:rPr>
                <w:sz w:val="40"/>
                <w:szCs w:val="40"/>
                <w:lang w:val="ro-RO"/>
              </w:rPr>
            </w:pPr>
            <w:r w:rsidRPr="00656F64">
              <w:rPr>
                <w:sz w:val="40"/>
                <w:szCs w:val="40"/>
                <w:lang w:val="ro-RO"/>
              </w:rPr>
              <w:t>Lucrare de diserta</w:t>
            </w:r>
            <w:r w:rsidRPr="00656F64">
              <w:rPr>
                <w:rFonts w:ascii="Tahoma" w:hAnsi="Tahoma" w:cs="Tahoma"/>
                <w:sz w:val="40"/>
                <w:szCs w:val="40"/>
                <w:lang w:val="ro-RO"/>
              </w:rPr>
              <w:t>ț</w:t>
            </w:r>
            <w:r w:rsidRPr="00656F64">
              <w:rPr>
                <w:sz w:val="40"/>
                <w:szCs w:val="40"/>
                <w:lang w:val="ro-RO"/>
              </w:rPr>
              <w:t>ie</w:t>
            </w:r>
          </w:p>
          <w:p w:rsidR="001F42B4" w:rsidRPr="00656F64" w:rsidRDefault="001F42B4" w:rsidP="00E41C0F">
            <w:pPr>
              <w:rPr>
                <w:sz w:val="32"/>
                <w:szCs w:val="32"/>
                <w:lang w:val="ro-RO"/>
              </w:rPr>
            </w:pPr>
            <w:r w:rsidRPr="00656F64">
              <w:rPr>
                <w:sz w:val="32"/>
                <w:szCs w:val="32"/>
                <w:lang w:val="ro-RO"/>
              </w:rPr>
              <w:t>TITLUL COMPLET AL LUCRĂRII</w:t>
            </w:r>
          </w:p>
          <w:p w:rsidR="001F42B4" w:rsidRPr="00656F64" w:rsidRDefault="001F42B4" w:rsidP="00E41C0F">
            <w:pPr>
              <w:rPr>
                <w:szCs w:val="22"/>
                <w:lang w:val="ro-RO"/>
              </w:rPr>
            </w:pPr>
          </w:p>
          <w:p w:rsidR="001F42B4" w:rsidRPr="00656F64" w:rsidRDefault="001F42B4" w:rsidP="00E41C0F">
            <w:pPr>
              <w:rPr>
                <w:szCs w:val="22"/>
                <w:lang w:val="ro-RO"/>
              </w:rPr>
            </w:pPr>
          </w:p>
          <w:p w:rsidR="001F42B4" w:rsidRPr="00656F64" w:rsidRDefault="001F42B4" w:rsidP="00E41C0F">
            <w:pPr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ind w:left="5040"/>
              <w:jc w:val="both"/>
              <w:rPr>
                <w:b w:val="0"/>
                <w:sz w:val="24"/>
                <w:szCs w:val="22"/>
                <w:lang w:val="ro-RO"/>
              </w:rPr>
            </w:pPr>
          </w:p>
          <w:p w:rsidR="001F42B4" w:rsidRPr="00656F64" w:rsidRDefault="001F42B4" w:rsidP="00656F64">
            <w:pPr>
              <w:ind w:left="5040"/>
              <w:jc w:val="both"/>
              <w:rPr>
                <w:b w:val="0"/>
                <w:sz w:val="24"/>
                <w:szCs w:val="22"/>
                <w:lang w:val="ro-RO"/>
              </w:rPr>
            </w:pPr>
          </w:p>
          <w:p w:rsidR="001F42B4" w:rsidRPr="00656F64" w:rsidRDefault="001F42B4" w:rsidP="00656F64">
            <w:pPr>
              <w:jc w:val="left"/>
              <w:rPr>
                <w:b w:val="0"/>
                <w:sz w:val="24"/>
                <w:szCs w:val="22"/>
                <w:lang w:val="ro-RO"/>
              </w:rPr>
            </w:pPr>
            <w:r w:rsidRPr="00656F64">
              <w:rPr>
                <w:b w:val="0"/>
                <w:sz w:val="24"/>
                <w:szCs w:val="22"/>
                <w:lang w:val="ro-RO"/>
              </w:rPr>
              <w:t>Conducător ştiinţific:</w:t>
            </w:r>
          </w:p>
          <w:p w:rsidR="001F42B4" w:rsidRPr="00656F64" w:rsidRDefault="001F42B4" w:rsidP="00656F64">
            <w:pPr>
              <w:jc w:val="left"/>
              <w:rPr>
                <w:szCs w:val="22"/>
                <w:lang w:val="ro-RO"/>
              </w:rPr>
            </w:pPr>
            <w:r w:rsidRPr="00656F64">
              <w:rPr>
                <w:szCs w:val="22"/>
                <w:lang w:val="ro-RO"/>
              </w:rPr>
              <w:t>................................</w:t>
            </w:r>
          </w:p>
          <w:p w:rsidR="001F42B4" w:rsidRPr="00656F64" w:rsidRDefault="001F42B4" w:rsidP="00656F64">
            <w:pPr>
              <w:ind w:left="5040"/>
              <w:jc w:val="both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ind w:left="5040"/>
              <w:jc w:val="both"/>
              <w:rPr>
                <w:b w:val="0"/>
                <w:sz w:val="24"/>
                <w:szCs w:val="22"/>
                <w:lang w:val="ro-RO"/>
              </w:rPr>
            </w:pPr>
            <w:r w:rsidRPr="00656F64">
              <w:rPr>
                <w:b w:val="0"/>
                <w:sz w:val="24"/>
                <w:szCs w:val="22"/>
                <w:lang w:val="ro-RO"/>
              </w:rPr>
              <w:t>Absolvent(ă):</w:t>
            </w:r>
          </w:p>
          <w:p w:rsidR="001F42B4" w:rsidRPr="00656F64" w:rsidRDefault="001F42B4" w:rsidP="00656F64">
            <w:pPr>
              <w:spacing w:line="360" w:lineRule="auto"/>
              <w:ind w:left="4320" w:firstLine="720"/>
              <w:jc w:val="both"/>
              <w:rPr>
                <w:szCs w:val="28"/>
                <w:lang w:val="ro-RO"/>
              </w:rPr>
            </w:pPr>
            <w:r w:rsidRPr="00656F64">
              <w:rPr>
                <w:szCs w:val="22"/>
                <w:lang w:val="ro-RO"/>
              </w:rPr>
              <w:t>..................................</w:t>
            </w:r>
          </w:p>
          <w:p w:rsidR="001F42B4" w:rsidRPr="00656F64" w:rsidRDefault="001F42B4" w:rsidP="00656F64">
            <w:pPr>
              <w:spacing w:line="360" w:lineRule="auto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spacing w:line="360" w:lineRule="auto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spacing w:line="360" w:lineRule="auto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spacing w:line="360" w:lineRule="auto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spacing w:line="360" w:lineRule="auto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spacing w:line="360" w:lineRule="auto"/>
              <w:rPr>
                <w:szCs w:val="22"/>
                <w:lang w:val="ro-RO"/>
              </w:rPr>
            </w:pPr>
            <w:r w:rsidRPr="00656F64">
              <w:rPr>
                <w:szCs w:val="22"/>
                <w:lang w:val="ro-RO"/>
              </w:rPr>
              <w:t>Timişoara</w:t>
            </w:r>
          </w:p>
          <w:p w:rsidR="001F42B4" w:rsidRPr="00656F64" w:rsidRDefault="001F42B4" w:rsidP="00656F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56F6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2013</w:t>
            </w:r>
          </w:p>
        </w:tc>
      </w:tr>
    </w:tbl>
    <w:p w:rsidR="001F42B4" w:rsidRDefault="001F42B4" w:rsidP="00E41C0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77"/>
        <w:gridCol w:w="7677"/>
      </w:tblGrid>
      <w:tr w:rsidR="001F42B4" w:rsidTr="00656F64">
        <w:tc>
          <w:tcPr>
            <w:tcW w:w="7677" w:type="dxa"/>
          </w:tcPr>
          <w:p w:rsidR="001F42B4" w:rsidRPr="00656F64" w:rsidRDefault="001F42B4" w:rsidP="003D520A">
            <w:pPr>
              <w:rPr>
                <w:szCs w:val="28"/>
                <w:lang w:val="ro-RO"/>
              </w:rPr>
            </w:pPr>
            <w:r w:rsidRPr="00656F64">
              <w:rPr>
                <w:szCs w:val="28"/>
                <w:lang w:val="ro-RO"/>
              </w:rPr>
              <w:t>UNIVERSITATEA „TIBISCUS” din TIMIŞOARA</w:t>
            </w:r>
          </w:p>
          <w:p w:rsidR="001F42B4" w:rsidRPr="00656F64" w:rsidRDefault="001F42B4" w:rsidP="003D520A">
            <w:pPr>
              <w:rPr>
                <w:szCs w:val="28"/>
                <w:lang w:val="ro-RO"/>
              </w:rPr>
            </w:pPr>
            <w:r w:rsidRPr="00656F64">
              <w:rPr>
                <w:szCs w:val="28"/>
                <w:lang w:val="ro-RO"/>
              </w:rPr>
              <w:t>Facultatea de Ştiinţe Economice</w:t>
            </w:r>
          </w:p>
          <w:p w:rsidR="001F42B4" w:rsidRPr="00656F64" w:rsidRDefault="001F42B4" w:rsidP="003D520A">
            <w:pPr>
              <w:rPr>
                <w:szCs w:val="28"/>
                <w:lang w:val="ro-RO"/>
              </w:rPr>
            </w:pPr>
            <w:r w:rsidRPr="00656F64">
              <w:rPr>
                <w:b w:val="0"/>
                <w:szCs w:val="28"/>
                <w:lang w:val="ro-RO"/>
              </w:rPr>
              <w:t>Specializarea</w:t>
            </w:r>
            <w:r>
              <w:rPr>
                <w:b w:val="0"/>
                <w:szCs w:val="28"/>
                <w:lang w:val="ro-RO"/>
              </w:rPr>
              <w:t xml:space="preserve"> </w:t>
            </w:r>
            <w:r w:rsidRPr="00656F64">
              <w:rPr>
                <w:szCs w:val="28"/>
                <w:lang w:val="ro-RO"/>
              </w:rPr>
              <w:t xml:space="preserve">Auditul </w:t>
            </w:r>
            <w:r w:rsidRPr="00656F64">
              <w:rPr>
                <w:rFonts w:ascii="Tahoma" w:hAnsi="Tahoma" w:cs="Tahoma"/>
                <w:szCs w:val="28"/>
                <w:lang w:val="ro-RO"/>
              </w:rPr>
              <w:t>ș</w:t>
            </w:r>
            <w:r w:rsidRPr="00656F64">
              <w:rPr>
                <w:szCs w:val="28"/>
                <w:lang w:val="ro-RO"/>
              </w:rPr>
              <w:t>i Evaluarea Întreprinderii</w:t>
            </w:r>
          </w:p>
          <w:p w:rsidR="001F42B4" w:rsidRPr="00656F64" w:rsidRDefault="001F42B4" w:rsidP="003D520A">
            <w:pPr>
              <w:rPr>
                <w:b w:val="0"/>
                <w:szCs w:val="28"/>
                <w:lang w:val="ro-RO"/>
              </w:rPr>
            </w:pPr>
          </w:p>
          <w:p w:rsidR="001F42B4" w:rsidRPr="00656F64" w:rsidRDefault="001F42B4" w:rsidP="003D520A">
            <w:pPr>
              <w:rPr>
                <w:b w:val="0"/>
                <w:szCs w:val="28"/>
                <w:lang w:val="ro-RO"/>
              </w:rPr>
            </w:pPr>
          </w:p>
          <w:p w:rsidR="001F42B4" w:rsidRPr="00656F64" w:rsidRDefault="001F42B4" w:rsidP="003D520A">
            <w:pPr>
              <w:rPr>
                <w:szCs w:val="28"/>
                <w:lang w:val="ro-RO"/>
              </w:rPr>
            </w:pPr>
          </w:p>
          <w:p w:rsidR="001F42B4" w:rsidRPr="00656F64" w:rsidRDefault="001F42B4" w:rsidP="003D520A">
            <w:pPr>
              <w:rPr>
                <w:szCs w:val="28"/>
                <w:lang w:val="ro-RO"/>
              </w:rPr>
            </w:pPr>
          </w:p>
          <w:p w:rsidR="001F42B4" w:rsidRPr="00656F64" w:rsidRDefault="001F42B4" w:rsidP="003D520A">
            <w:pPr>
              <w:rPr>
                <w:sz w:val="40"/>
                <w:szCs w:val="40"/>
                <w:lang w:val="ro-RO"/>
              </w:rPr>
            </w:pPr>
            <w:r w:rsidRPr="00656F64">
              <w:rPr>
                <w:sz w:val="40"/>
                <w:szCs w:val="40"/>
                <w:lang w:val="ro-RO"/>
              </w:rPr>
              <w:t>LUCRARE DE DISERA</w:t>
            </w:r>
            <w:r w:rsidRPr="00656F64">
              <w:rPr>
                <w:rFonts w:ascii="Tahoma" w:hAnsi="Tahoma" w:cs="Tahoma"/>
                <w:sz w:val="40"/>
                <w:szCs w:val="40"/>
                <w:lang w:val="ro-RO"/>
              </w:rPr>
              <w:t>Ț</w:t>
            </w:r>
            <w:r w:rsidRPr="00656F64">
              <w:rPr>
                <w:sz w:val="40"/>
                <w:szCs w:val="40"/>
                <w:lang w:val="ro-RO"/>
              </w:rPr>
              <w:t>IE</w:t>
            </w:r>
          </w:p>
          <w:p w:rsidR="001F42B4" w:rsidRPr="00656F64" w:rsidRDefault="001F42B4" w:rsidP="003D520A">
            <w:pPr>
              <w:rPr>
                <w:szCs w:val="28"/>
                <w:lang w:val="ro-RO"/>
              </w:rPr>
            </w:pPr>
          </w:p>
          <w:p w:rsidR="001F42B4" w:rsidRPr="00656F64" w:rsidRDefault="001F42B4" w:rsidP="003D520A">
            <w:pPr>
              <w:rPr>
                <w:szCs w:val="28"/>
                <w:lang w:val="ro-RO"/>
              </w:rPr>
            </w:pPr>
          </w:p>
          <w:p w:rsidR="001F42B4" w:rsidRPr="00656F64" w:rsidRDefault="001F42B4" w:rsidP="003D520A">
            <w:pPr>
              <w:rPr>
                <w:szCs w:val="28"/>
                <w:lang w:val="ro-RO"/>
              </w:rPr>
            </w:pPr>
          </w:p>
          <w:p w:rsidR="001F42B4" w:rsidRPr="00656F64" w:rsidRDefault="001F42B4" w:rsidP="003D520A">
            <w:pPr>
              <w:rPr>
                <w:szCs w:val="28"/>
                <w:lang w:val="ro-RO"/>
              </w:rPr>
            </w:pPr>
          </w:p>
          <w:p w:rsidR="001F42B4" w:rsidRPr="00656F64" w:rsidRDefault="001F42B4" w:rsidP="00656F64">
            <w:pPr>
              <w:ind w:left="5040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jc w:val="left"/>
              <w:rPr>
                <w:b w:val="0"/>
                <w:sz w:val="24"/>
                <w:szCs w:val="22"/>
                <w:lang w:val="ro-RO"/>
              </w:rPr>
            </w:pPr>
            <w:r w:rsidRPr="00656F64">
              <w:rPr>
                <w:b w:val="0"/>
                <w:sz w:val="24"/>
                <w:szCs w:val="22"/>
                <w:lang w:val="ro-RO"/>
              </w:rPr>
              <w:t>Conducător ştiinţific:</w:t>
            </w:r>
          </w:p>
          <w:p w:rsidR="001F42B4" w:rsidRPr="00656F64" w:rsidRDefault="001F42B4" w:rsidP="00656F64">
            <w:pPr>
              <w:jc w:val="left"/>
              <w:rPr>
                <w:szCs w:val="22"/>
                <w:lang w:val="ro-RO"/>
              </w:rPr>
            </w:pPr>
            <w:r w:rsidRPr="00656F64">
              <w:rPr>
                <w:szCs w:val="22"/>
                <w:lang w:val="ro-RO"/>
              </w:rPr>
              <w:t>................................</w:t>
            </w:r>
          </w:p>
          <w:p w:rsidR="001F42B4" w:rsidRPr="00656F64" w:rsidRDefault="001F42B4" w:rsidP="00656F64">
            <w:pPr>
              <w:ind w:left="5040"/>
              <w:jc w:val="both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ind w:left="5040"/>
              <w:jc w:val="both"/>
              <w:rPr>
                <w:b w:val="0"/>
                <w:sz w:val="24"/>
                <w:szCs w:val="22"/>
                <w:lang w:val="ro-RO"/>
              </w:rPr>
            </w:pPr>
            <w:r w:rsidRPr="00656F64">
              <w:rPr>
                <w:b w:val="0"/>
                <w:sz w:val="24"/>
                <w:szCs w:val="22"/>
                <w:lang w:val="ro-RO"/>
              </w:rPr>
              <w:t>Absolvent(ă):</w:t>
            </w:r>
          </w:p>
          <w:p w:rsidR="001F42B4" w:rsidRPr="00656F64" w:rsidRDefault="001F42B4" w:rsidP="00656F64">
            <w:pPr>
              <w:spacing w:line="360" w:lineRule="auto"/>
              <w:ind w:left="4320" w:firstLine="720"/>
              <w:jc w:val="both"/>
              <w:rPr>
                <w:szCs w:val="28"/>
                <w:lang w:val="ro-RO"/>
              </w:rPr>
            </w:pPr>
            <w:r w:rsidRPr="00656F64">
              <w:rPr>
                <w:szCs w:val="22"/>
                <w:lang w:val="ro-RO"/>
              </w:rPr>
              <w:t>.................................</w:t>
            </w:r>
          </w:p>
          <w:p w:rsidR="001F42B4" w:rsidRPr="00656F64" w:rsidRDefault="001F42B4" w:rsidP="00656F64">
            <w:pPr>
              <w:spacing w:line="360" w:lineRule="auto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spacing w:line="360" w:lineRule="auto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spacing w:line="360" w:lineRule="auto"/>
              <w:jc w:val="both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spacing w:line="360" w:lineRule="auto"/>
              <w:jc w:val="both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spacing w:line="360" w:lineRule="auto"/>
              <w:jc w:val="both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spacing w:line="360" w:lineRule="auto"/>
              <w:rPr>
                <w:szCs w:val="22"/>
                <w:lang w:val="ro-RO"/>
              </w:rPr>
            </w:pPr>
            <w:r w:rsidRPr="00656F64">
              <w:rPr>
                <w:szCs w:val="22"/>
                <w:lang w:val="ro-RO"/>
              </w:rPr>
              <w:t>Timişoara</w:t>
            </w:r>
          </w:p>
          <w:p w:rsidR="001F42B4" w:rsidRPr="00656F64" w:rsidRDefault="001F42B4" w:rsidP="00656F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56F6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2013</w:t>
            </w:r>
          </w:p>
        </w:tc>
        <w:tc>
          <w:tcPr>
            <w:tcW w:w="7677" w:type="dxa"/>
          </w:tcPr>
          <w:p w:rsidR="001F42B4" w:rsidRPr="00656F64" w:rsidRDefault="001F42B4" w:rsidP="003D520A">
            <w:pPr>
              <w:rPr>
                <w:szCs w:val="28"/>
                <w:lang w:val="ro-RO"/>
              </w:rPr>
            </w:pPr>
            <w:r w:rsidRPr="00656F64">
              <w:rPr>
                <w:szCs w:val="28"/>
                <w:lang w:val="ro-RO"/>
              </w:rPr>
              <w:t>UNIVERSITATEA „TIBISCUS” din TIMIŞOARA</w:t>
            </w:r>
          </w:p>
          <w:p w:rsidR="001F42B4" w:rsidRPr="00656F64" w:rsidRDefault="001F42B4" w:rsidP="003D520A">
            <w:pPr>
              <w:rPr>
                <w:szCs w:val="28"/>
                <w:lang w:val="ro-RO"/>
              </w:rPr>
            </w:pPr>
            <w:r w:rsidRPr="00656F64">
              <w:rPr>
                <w:szCs w:val="28"/>
                <w:lang w:val="ro-RO"/>
              </w:rPr>
              <w:t>Facultatea de Ştiinţe Economice</w:t>
            </w:r>
          </w:p>
          <w:p w:rsidR="001F42B4" w:rsidRPr="00656F64" w:rsidRDefault="001F42B4" w:rsidP="003D520A">
            <w:pPr>
              <w:rPr>
                <w:szCs w:val="28"/>
                <w:lang w:val="ro-RO"/>
              </w:rPr>
            </w:pPr>
            <w:r w:rsidRPr="00656F64">
              <w:rPr>
                <w:b w:val="0"/>
                <w:szCs w:val="28"/>
                <w:lang w:val="ro-RO"/>
              </w:rPr>
              <w:t>Specializarea</w:t>
            </w:r>
            <w:r>
              <w:rPr>
                <w:b w:val="0"/>
                <w:szCs w:val="28"/>
                <w:lang w:val="ro-RO"/>
              </w:rPr>
              <w:t xml:space="preserve"> </w:t>
            </w:r>
            <w:r w:rsidRPr="00656F64">
              <w:rPr>
                <w:szCs w:val="28"/>
                <w:lang w:val="ro-RO"/>
              </w:rPr>
              <w:t xml:space="preserve">Auditul </w:t>
            </w:r>
            <w:r w:rsidRPr="00656F64">
              <w:rPr>
                <w:rFonts w:ascii="Tahoma" w:hAnsi="Tahoma" w:cs="Tahoma"/>
                <w:szCs w:val="28"/>
                <w:lang w:val="ro-RO"/>
              </w:rPr>
              <w:t>ș</w:t>
            </w:r>
            <w:r w:rsidRPr="00656F64">
              <w:rPr>
                <w:szCs w:val="28"/>
                <w:lang w:val="ro-RO"/>
              </w:rPr>
              <w:t>i Evaluarea Întreprinderii</w:t>
            </w:r>
          </w:p>
          <w:p w:rsidR="001F42B4" w:rsidRPr="00656F64" w:rsidRDefault="001F42B4" w:rsidP="003D520A">
            <w:pPr>
              <w:rPr>
                <w:b w:val="0"/>
                <w:szCs w:val="28"/>
                <w:lang w:val="ro-RO"/>
              </w:rPr>
            </w:pPr>
          </w:p>
          <w:p w:rsidR="001F42B4" w:rsidRPr="00656F64" w:rsidRDefault="001F42B4" w:rsidP="003D520A">
            <w:pPr>
              <w:rPr>
                <w:szCs w:val="28"/>
                <w:lang w:val="ro-RO"/>
              </w:rPr>
            </w:pPr>
          </w:p>
          <w:p w:rsidR="001F42B4" w:rsidRPr="00656F64" w:rsidRDefault="001F42B4" w:rsidP="003D520A">
            <w:pPr>
              <w:rPr>
                <w:szCs w:val="28"/>
                <w:lang w:val="ro-RO"/>
              </w:rPr>
            </w:pPr>
          </w:p>
          <w:p w:rsidR="001F42B4" w:rsidRPr="00656F64" w:rsidRDefault="001F42B4" w:rsidP="003D520A">
            <w:pPr>
              <w:rPr>
                <w:szCs w:val="28"/>
                <w:lang w:val="ro-RO"/>
              </w:rPr>
            </w:pPr>
          </w:p>
          <w:p w:rsidR="001F42B4" w:rsidRPr="00656F64" w:rsidRDefault="001F42B4" w:rsidP="003D520A">
            <w:pPr>
              <w:rPr>
                <w:sz w:val="40"/>
                <w:szCs w:val="40"/>
                <w:lang w:val="ro-RO"/>
              </w:rPr>
            </w:pPr>
            <w:r w:rsidRPr="00656F64">
              <w:rPr>
                <w:sz w:val="40"/>
                <w:szCs w:val="40"/>
                <w:lang w:val="ro-RO"/>
              </w:rPr>
              <w:t>Lucrare de diserta</w:t>
            </w:r>
            <w:r w:rsidRPr="00656F64">
              <w:rPr>
                <w:rFonts w:ascii="Tahoma" w:hAnsi="Tahoma" w:cs="Tahoma"/>
                <w:sz w:val="40"/>
                <w:szCs w:val="40"/>
                <w:lang w:val="ro-RO"/>
              </w:rPr>
              <w:t>ț</w:t>
            </w:r>
            <w:r w:rsidRPr="00656F64">
              <w:rPr>
                <w:sz w:val="40"/>
                <w:szCs w:val="40"/>
                <w:lang w:val="ro-RO"/>
              </w:rPr>
              <w:t>ie</w:t>
            </w:r>
          </w:p>
          <w:p w:rsidR="001F42B4" w:rsidRPr="00656F64" w:rsidRDefault="001F42B4" w:rsidP="003D520A">
            <w:pPr>
              <w:rPr>
                <w:sz w:val="32"/>
                <w:szCs w:val="32"/>
                <w:lang w:val="ro-RO"/>
              </w:rPr>
            </w:pPr>
            <w:r w:rsidRPr="00656F64">
              <w:rPr>
                <w:sz w:val="32"/>
                <w:szCs w:val="32"/>
                <w:lang w:val="ro-RO"/>
              </w:rPr>
              <w:t>TITLUL COMPLET AL LUCRĂRII</w:t>
            </w:r>
          </w:p>
          <w:p w:rsidR="001F42B4" w:rsidRPr="00656F64" w:rsidRDefault="001F42B4" w:rsidP="003D520A">
            <w:pPr>
              <w:rPr>
                <w:szCs w:val="22"/>
                <w:lang w:val="ro-RO"/>
              </w:rPr>
            </w:pPr>
          </w:p>
          <w:p w:rsidR="001F42B4" w:rsidRPr="00656F64" w:rsidRDefault="001F42B4" w:rsidP="003D520A">
            <w:pPr>
              <w:rPr>
                <w:szCs w:val="22"/>
                <w:lang w:val="ro-RO"/>
              </w:rPr>
            </w:pPr>
          </w:p>
          <w:p w:rsidR="001F42B4" w:rsidRPr="00656F64" w:rsidRDefault="001F42B4" w:rsidP="003D520A">
            <w:pPr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ind w:left="5040"/>
              <w:jc w:val="both"/>
              <w:rPr>
                <w:b w:val="0"/>
                <w:sz w:val="24"/>
                <w:szCs w:val="22"/>
                <w:lang w:val="ro-RO"/>
              </w:rPr>
            </w:pPr>
          </w:p>
          <w:p w:rsidR="001F42B4" w:rsidRPr="00656F64" w:rsidRDefault="001F42B4" w:rsidP="00656F64">
            <w:pPr>
              <w:ind w:left="5040"/>
              <w:jc w:val="both"/>
              <w:rPr>
                <w:b w:val="0"/>
                <w:sz w:val="24"/>
                <w:szCs w:val="22"/>
                <w:lang w:val="ro-RO"/>
              </w:rPr>
            </w:pPr>
          </w:p>
          <w:p w:rsidR="001F42B4" w:rsidRPr="00656F64" w:rsidRDefault="001F42B4" w:rsidP="00656F64">
            <w:pPr>
              <w:jc w:val="left"/>
              <w:rPr>
                <w:b w:val="0"/>
                <w:sz w:val="24"/>
                <w:szCs w:val="22"/>
                <w:lang w:val="ro-RO"/>
              </w:rPr>
            </w:pPr>
            <w:r w:rsidRPr="00656F64">
              <w:rPr>
                <w:b w:val="0"/>
                <w:sz w:val="24"/>
                <w:szCs w:val="22"/>
                <w:lang w:val="ro-RO"/>
              </w:rPr>
              <w:t>Conducător ştiinţific:</w:t>
            </w:r>
          </w:p>
          <w:p w:rsidR="001F42B4" w:rsidRPr="00656F64" w:rsidRDefault="001F42B4" w:rsidP="00656F64">
            <w:pPr>
              <w:jc w:val="left"/>
              <w:rPr>
                <w:szCs w:val="22"/>
                <w:lang w:val="ro-RO"/>
              </w:rPr>
            </w:pPr>
            <w:r w:rsidRPr="00656F64">
              <w:rPr>
                <w:szCs w:val="22"/>
                <w:lang w:val="ro-RO"/>
              </w:rPr>
              <w:t>................................</w:t>
            </w:r>
          </w:p>
          <w:p w:rsidR="001F42B4" w:rsidRPr="00656F64" w:rsidRDefault="001F42B4" w:rsidP="00656F64">
            <w:pPr>
              <w:ind w:left="5040"/>
              <w:jc w:val="both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ind w:left="5040"/>
              <w:jc w:val="both"/>
              <w:rPr>
                <w:b w:val="0"/>
                <w:sz w:val="24"/>
                <w:szCs w:val="22"/>
                <w:lang w:val="ro-RO"/>
              </w:rPr>
            </w:pPr>
            <w:r w:rsidRPr="00656F64">
              <w:rPr>
                <w:b w:val="0"/>
                <w:sz w:val="24"/>
                <w:szCs w:val="22"/>
                <w:lang w:val="ro-RO"/>
              </w:rPr>
              <w:t>Absolvent(ă):</w:t>
            </w:r>
          </w:p>
          <w:p w:rsidR="001F42B4" w:rsidRPr="00656F64" w:rsidRDefault="001F42B4" w:rsidP="00656F64">
            <w:pPr>
              <w:spacing w:line="360" w:lineRule="auto"/>
              <w:ind w:left="4320" w:firstLine="720"/>
              <w:jc w:val="both"/>
              <w:rPr>
                <w:szCs w:val="28"/>
                <w:lang w:val="ro-RO"/>
              </w:rPr>
            </w:pPr>
            <w:r w:rsidRPr="00656F64">
              <w:rPr>
                <w:szCs w:val="22"/>
                <w:lang w:val="ro-RO"/>
              </w:rPr>
              <w:t>..................................</w:t>
            </w:r>
          </w:p>
          <w:p w:rsidR="001F42B4" w:rsidRPr="00656F64" w:rsidRDefault="001F42B4" w:rsidP="00656F64">
            <w:pPr>
              <w:spacing w:line="360" w:lineRule="auto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spacing w:line="360" w:lineRule="auto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spacing w:line="360" w:lineRule="auto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spacing w:line="360" w:lineRule="auto"/>
              <w:jc w:val="both"/>
              <w:rPr>
                <w:szCs w:val="22"/>
                <w:lang w:val="ro-RO"/>
              </w:rPr>
            </w:pPr>
          </w:p>
          <w:p w:rsidR="001F42B4" w:rsidRPr="00656F64" w:rsidRDefault="001F42B4" w:rsidP="00656F64">
            <w:pPr>
              <w:spacing w:line="360" w:lineRule="auto"/>
              <w:rPr>
                <w:szCs w:val="22"/>
                <w:lang w:val="ro-RO"/>
              </w:rPr>
            </w:pPr>
            <w:r w:rsidRPr="00656F64">
              <w:rPr>
                <w:szCs w:val="22"/>
                <w:lang w:val="ro-RO"/>
              </w:rPr>
              <w:t>Timişoara</w:t>
            </w:r>
          </w:p>
          <w:p w:rsidR="001F42B4" w:rsidRPr="00656F64" w:rsidRDefault="001F42B4" w:rsidP="00656F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56F6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2013</w:t>
            </w:r>
          </w:p>
        </w:tc>
      </w:tr>
    </w:tbl>
    <w:p w:rsidR="001F42B4" w:rsidRDefault="001F42B4" w:rsidP="00E41C0F">
      <w:pPr>
        <w:jc w:val="both"/>
      </w:pPr>
    </w:p>
    <w:p w:rsidR="001F42B4" w:rsidRDefault="001F42B4" w:rsidP="00E41C0F">
      <w:pPr>
        <w:jc w:val="both"/>
      </w:pPr>
      <w:bookmarkStart w:id="8" w:name="_GoBack"/>
      <w:bookmarkEnd w:id="8"/>
    </w:p>
    <w:sectPr w:rsidR="001F42B4" w:rsidSect="00E41C0F">
      <w:headerReference w:type="default" r:id="rId6"/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B4" w:rsidRDefault="001F42B4" w:rsidP="00E41C0F">
      <w:r>
        <w:separator/>
      </w:r>
    </w:p>
  </w:endnote>
  <w:endnote w:type="continuationSeparator" w:id="1">
    <w:p w:rsidR="001F42B4" w:rsidRDefault="001F42B4" w:rsidP="00E41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B4" w:rsidRDefault="001F42B4" w:rsidP="00E41C0F">
      <w:r>
        <w:separator/>
      </w:r>
    </w:p>
  </w:footnote>
  <w:footnote w:type="continuationSeparator" w:id="1">
    <w:p w:rsidR="001F42B4" w:rsidRDefault="001F42B4" w:rsidP="00E41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B4" w:rsidRDefault="001F42B4" w:rsidP="00656F64">
    <w:pPr>
      <w:pStyle w:val="Header"/>
      <w:tabs>
        <w:tab w:val="clear" w:pos="4680"/>
        <w:tab w:val="clear" w:pos="9360"/>
        <w:tab w:val="center" w:pos="7569"/>
        <w:tab w:val="right" w:pos="15138"/>
      </w:tabs>
    </w:pPr>
    <w:r>
      <w:t>Coperta</w:t>
    </w:r>
    <w:r>
      <w:tab/>
    </w:r>
    <w:r>
      <w:tab/>
      <w:t>PaginaCopertainterioară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C0F"/>
    <w:rsid w:val="001F42B4"/>
    <w:rsid w:val="002E6A54"/>
    <w:rsid w:val="003631A5"/>
    <w:rsid w:val="003D520A"/>
    <w:rsid w:val="00416263"/>
    <w:rsid w:val="00454435"/>
    <w:rsid w:val="00656F64"/>
    <w:rsid w:val="00720C60"/>
    <w:rsid w:val="00843CBD"/>
    <w:rsid w:val="009434CC"/>
    <w:rsid w:val="00955F2E"/>
    <w:rsid w:val="009E3E2A"/>
    <w:rsid w:val="009F13DE"/>
    <w:rsid w:val="009F7AC5"/>
    <w:rsid w:val="00AD1C6A"/>
    <w:rsid w:val="00B93059"/>
    <w:rsid w:val="00C244B8"/>
    <w:rsid w:val="00E41C0F"/>
    <w:rsid w:val="00F4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pitol"/>
    <w:qFormat/>
    <w:rsid w:val="00E41C0F"/>
    <w:pPr>
      <w:jc w:val="center"/>
    </w:pPr>
    <w:rPr>
      <w:rFonts w:ascii="Times New Roman" w:eastAsia="Times New Roman" w:hAnsi="Times New Roman"/>
      <w:b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1C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E41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41C0F"/>
    <w:rPr>
      <w:rFonts w:ascii="Courier New" w:hAnsi="Courier New" w:cs="Courier New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E41C0F"/>
    <w:pPr>
      <w:jc w:val="left"/>
    </w:pPr>
    <w:rPr>
      <w:b w:val="0"/>
      <w:sz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E41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1C0F"/>
    <w:rPr>
      <w:rFonts w:ascii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E41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1C0F"/>
    <w:rPr>
      <w:rFonts w:ascii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41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1C0F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175</Words>
  <Characters>1001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 D</dc:creator>
  <cp:keywords/>
  <dc:description/>
  <cp:lastModifiedBy>MTK</cp:lastModifiedBy>
  <cp:revision>5</cp:revision>
  <cp:lastPrinted>2013-04-15T08:13:00Z</cp:lastPrinted>
  <dcterms:created xsi:type="dcterms:W3CDTF">2013-04-16T10:32:00Z</dcterms:created>
  <dcterms:modified xsi:type="dcterms:W3CDTF">2013-04-16T14:26:00Z</dcterms:modified>
</cp:coreProperties>
</file>